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21" w:rsidRDefault="00314621" w:rsidP="00314621">
      <w:pPr>
        <w:jc w:val="center"/>
      </w:pPr>
      <w:r>
        <w:t>CIAC Sportsmanship Committee</w:t>
      </w:r>
    </w:p>
    <w:p w:rsidR="00314621" w:rsidRDefault="00314621" w:rsidP="00314621">
      <w:pPr>
        <w:jc w:val="center"/>
      </w:pPr>
      <w:r>
        <w:t>Minutes</w:t>
      </w:r>
    </w:p>
    <w:p w:rsidR="00314621" w:rsidRDefault="00314621" w:rsidP="00314621">
      <w:pPr>
        <w:jc w:val="center"/>
      </w:pPr>
      <w:r>
        <w:t>5/5/2021</w:t>
      </w:r>
    </w:p>
    <w:p w:rsidR="00314621" w:rsidRDefault="00314621" w:rsidP="00314621">
      <w:pPr>
        <w:jc w:val="center"/>
      </w:pPr>
    </w:p>
    <w:p w:rsidR="00314621" w:rsidRDefault="00314621" w:rsidP="00314621">
      <w:r>
        <w:t xml:space="preserve">I WELCOME – Mr. </w:t>
      </w:r>
      <w:proofErr w:type="spellStart"/>
      <w:r>
        <w:t>Salutari</w:t>
      </w:r>
      <w:proofErr w:type="spellEnd"/>
      <w:r>
        <w:t xml:space="preserve"> welcomed the committee.</w:t>
      </w:r>
    </w:p>
    <w:p w:rsidR="00314621" w:rsidRDefault="00314621" w:rsidP="00314621"/>
    <w:p w:rsidR="00314621" w:rsidRDefault="00314621" w:rsidP="00314621">
      <w:r>
        <w:t>II ACCEPTANCE OF THE MINUTES FROM THE MARCH 3, 2021 MEETING – The committee approved the minutes from the March 3, 2021 meeting.</w:t>
      </w:r>
    </w:p>
    <w:p w:rsidR="00314621" w:rsidRDefault="00314621" w:rsidP="00314621"/>
    <w:p w:rsidR="00314621" w:rsidRDefault="00314621" w:rsidP="00314621">
      <w:r>
        <w:t xml:space="preserve">III REPORT FROM STUDENT ATHLETIC ADVISORY COMMITTEE </w:t>
      </w:r>
    </w:p>
    <w:p w:rsidR="00314621" w:rsidRDefault="0057694E" w:rsidP="00314621">
      <w:pPr>
        <w:pStyle w:val="ListParagraph"/>
        <w:numPr>
          <w:ilvl w:val="0"/>
          <w:numId w:val="1"/>
        </w:numPr>
      </w:pPr>
      <w:r>
        <w:t>A new video will be coming out soon</w:t>
      </w:r>
    </w:p>
    <w:p w:rsidR="0057694E" w:rsidRDefault="0057694E" w:rsidP="00314621">
      <w:pPr>
        <w:pStyle w:val="ListParagraph"/>
        <w:numPr>
          <w:ilvl w:val="0"/>
          <w:numId w:val="1"/>
        </w:numPr>
      </w:pPr>
      <w:r>
        <w:t>The last meeting of the SAD Committee is coming up</w:t>
      </w:r>
    </w:p>
    <w:p w:rsidR="0057694E" w:rsidRDefault="0057694E" w:rsidP="00314621">
      <w:pPr>
        <w:pStyle w:val="ListParagraph"/>
        <w:numPr>
          <w:ilvl w:val="0"/>
          <w:numId w:val="1"/>
        </w:numPr>
      </w:pPr>
      <w:r>
        <w:t>Schools can nominate new members in August</w:t>
      </w:r>
    </w:p>
    <w:p w:rsidR="00314621" w:rsidRDefault="00314621" w:rsidP="00314621">
      <w:pPr>
        <w:pStyle w:val="ListParagraph"/>
        <w:ind w:left="1080"/>
      </w:pPr>
    </w:p>
    <w:p w:rsidR="00314621" w:rsidRDefault="00314621" w:rsidP="0057694E">
      <w:r>
        <w:t>IV REPORT FROM STUDENT EQUITY ADVISORY BOARD –</w:t>
      </w:r>
    </w:p>
    <w:p w:rsidR="0057694E" w:rsidRDefault="0057694E" w:rsidP="0057694E">
      <w:pPr>
        <w:pStyle w:val="ListParagraph"/>
        <w:numPr>
          <w:ilvl w:val="0"/>
          <w:numId w:val="4"/>
        </w:numPr>
      </w:pPr>
      <w:r>
        <w:t>Student presentations are coming up</w:t>
      </w:r>
    </w:p>
    <w:p w:rsidR="0057694E" w:rsidRDefault="0057694E" w:rsidP="0057694E">
      <w:pPr>
        <w:pStyle w:val="ListParagraph"/>
        <w:numPr>
          <w:ilvl w:val="0"/>
          <w:numId w:val="4"/>
        </w:numPr>
      </w:pPr>
      <w:r>
        <w:t>Recordings will be posted June 8</w:t>
      </w:r>
    </w:p>
    <w:p w:rsidR="0057694E" w:rsidRDefault="0057694E" w:rsidP="0057694E">
      <w:pPr>
        <w:pStyle w:val="ListParagraph"/>
        <w:numPr>
          <w:ilvl w:val="0"/>
          <w:numId w:val="4"/>
        </w:numPr>
      </w:pPr>
      <w:r>
        <w:t>A recording by 11 students, produced by John Holt, was fantastic</w:t>
      </w:r>
    </w:p>
    <w:p w:rsidR="0057694E" w:rsidRDefault="0057694E" w:rsidP="0057694E">
      <w:pPr>
        <w:pStyle w:val="ListParagraph"/>
        <w:numPr>
          <w:ilvl w:val="0"/>
          <w:numId w:val="4"/>
        </w:numPr>
      </w:pPr>
      <w:r>
        <w:t>Conference on October 25 – “Diversity and Equity Inclusion”</w:t>
      </w:r>
    </w:p>
    <w:p w:rsidR="0057694E" w:rsidRDefault="0057694E" w:rsidP="0057694E">
      <w:pPr>
        <w:pStyle w:val="ListParagraph"/>
        <w:numPr>
          <w:ilvl w:val="0"/>
          <w:numId w:val="4"/>
        </w:numPr>
      </w:pPr>
      <w:r>
        <w:t>Participated in “Finding the Good” program</w:t>
      </w:r>
    </w:p>
    <w:p w:rsidR="0057694E" w:rsidRDefault="0057694E" w:rsidP="0057694E">
      <w:pPr>
        <w:pStyle w:val="ListParagraph"/>
      </w:pPr>
    </w:p>
    <w:p w:rsidR="00314621" w:rsidRDefault="0057694E" w:rsidP="00314621">
      <w:r>
        <w:t xml:space="preserve">V OFFICIALS REPORT </w:t>
      </w:r>
    </w:p>
    <w:p w:rsidR="00314621" w:rsidRDefault="0057694E" w:rsidP="00314621">
      <w:pPr>
        <w:pStyle w:val="ListParagraph"/>
        <w:numPr>
          <w:ilvl w:val="0"/>
          <w:numId w:val="3"/>
        </w:numPr>
      </w:pPr>
      <w:r>
        <w:t xml:space="preserve">Mr. </w:t>
      </w:r>
      <w:proofErr w:type="spellStart"/>
      <w:r>
        <w:t>Scavone</w:t>
      </w:r>
      <w:proofErr w:type="spellEnd"/>
      <w:r>
        <w:t xml:space="preserve"> continues to work on Coach/Official communication document. This will be a priority for next year.</w:t>
      </w:r>
    </w:p>
    <w:p w:rsidR="00314621" w:rsidRDefault="00314621" w:rsidP="00314621"/>
    <w:p w:rsidR="0057694E" w:rsidRDefault="00314621" w:rsidP="00314621">
      <w:r>
        <w:t xml:space="preserve">VI CIAC SUMMER SERIES – </w:t>
      </w:r>
    </w:p>
    <w:p w:rsidR="00314621" w:rsidRDefault="0057694E" w:rsidP="00314621">
      <w:r>
        <w:t xml:space="preserve">a. </w:t>
      </w:r>
      <w:r w:rsidR="00314621">
        <w:t>Mr. Simon</w:t>
      </w:r>
      <w:r>
        <w:t xml:space="preserve"> updated the committee on the CIAC Summer Series.</w:t>
      </w:r>
    </w:p>
    <w:p w:rsidR="00314621" w:rsidRDefault="00314621" w:rsidP="00314621"/>
    <w:p w:rsidR="00314621" w:rsidRDefault="00314621" w:rsidP="00314621">
      <w:r>
        <w:t>VII SPORTSMANSHIP COMMITTEE INITIATIVES</w:t>
      </w:r>
    </w:p>
    <w:p w:rsidR="00314621" w:rsidRDefault="00314621" w:rsidP="00314621">
      <w:pPr>
        <w:pStyle w:val="ListParagraph"/>
        <w:numPr>
          <w:ilvl w:val="0"/>
          <w:numId w:val="2"/>
        </w:numPr>
      </w:pPr>
      <w:r>
        <w:t>Officials Appreciation – Mr. Velardi</w:t>
      </w:r>
      <w:r w:rsidR="0057694E">
        <w:t xml:space="preserve"> sent out an invitation to ADs to participate in Officials Appreciation events this spring.</w:t>
      </w:r>
    </w:p>
    <w:p w:rsidR="00314621" w:rsidRDefault="00314621" w:rsidP="00314621">
      <w:pPr>
        <w:pStyle w:val="ListParagraph"/>
        <w:numPr>
          <w:ilvl w:val="0"/>
          <w:numId w:val="2"/>
        </w:numPr>
      </w:pPr>
      <w:r>
        <w:t>Class Act Schools – Mr. Simon</w:t>
      </w:r>
      <w:r w:rsidR="0057694E">
        <w:t xml:space="preserve"> is working with a school to become a Class Act School. He will communicate with league commissioners at an upcoming meeting. He will present information to CAAD.</w:t>
      </w:r>
    </w:p>
    <w:p w:rsidR="00314621" w:rsidRDefault="00314621" w:rsidP="0057694E">
      <w:pPr>
        <w:pStyle w:val="ListParagraph"/>
        <w:numPr>
          <w:ilvl w:val="0"/>
          <w:numId w:val="2"/>
        </w:numPr>
      </w:pPr>
      <w:r>
        <w:t xml:space="preserve">COVID Related Issues – </w:t>
      </w:r>
      <w:r w:rsidR="0057694E">
        <w:t>Mr. Simon gave an overview of the issues around the spring sports season and the tournament.</w:t>
      </w:r>
    </w:p>
    <w:p w:rsidR="00314621" w:rsidRDefault="00314621" w:rsidP="00314621">
      <w:pPr>
        <w:pStyle w:val="ListParagraph"/>
        <w:ind w:left="1800"/>
      </w:pPr>
    </w:p>
    <w:p w:rsidR="00314621" w:rsidRDefault="00314621" w:rsidP="00314621">
      <w:r>
        <w:t>VIII TECHNICAL FOULS IN BASKETBALL – Mr. Simon</w:t>
      </w:r>
      <w:r w:rsidR="0057694E">
        <w:t xml:space="preserve"> reported that the basketball committee discussed monitoring technical fouls.</w:t>
      </w:r>
    </w:p>
    <w:p w:rsidR="00314621" w:rsidRDefault="00314621" w:rsidP="00314621"/>
    <w:p w:rsidR="00314621" w:rsidRDefault="00314621" w:rsidP="00314621">
      <w:r>
        <w:t>IX OPEN DISCUSSION ON SPORTSMANSHIP T</w:t>
      </w:r>
      <w:r w:rsidR="0057694E">
        <w:t xml:space="preserve">HROUGHOUT THE CIAC </w:t>
      </w:r>
    </w:p>
    <w:p w:rsidR="0057694E" w:rsidRDefault="0057694E" w:rsidP="00314621">
      <w:r>
        <w:t>The committee discussed several items/ideas for CIAC Sportsmanship going forward:</w:t>
      </w:r>
    </w:p>
    <w:p w:rsidR="0057694E" w:rsidRDefault="0057694E" w:rsidP="0057694E">
      <w:pPr>
        <w:pStyle w:val="ListParagraph"/>
        <w:numPr>
          <w:ilvl w:val="0"/>
          <w:numId w:val="5"/>
        </w:numPr>
      </w:pPr>
      <w:r>
        <w:t>There was agreement to involve students more and encourage their participation on this committee. Perhaps in-person meetings next year will foster better involvement.</w:t>
      </w:r>
    </w:p>
    <w:p w:rsidR="0057694E" w:rsidRDefault="004161C3" w:rsidP="0057694E">
      <w:pPr>
        <w:pStyle w:val="ListParagraph"/>
        <w:numPr>
          <w:ilvl w:val="0"/>
          <w:numId w:val="5"/>
        </w:numPr>
      </w:pPr>
      <w:r>
        <w:lastRenderedPageBreak/>
        <w:t xml:space="preserve">There is a concern about how people will behave once fans/spectators return next year. How can we send out reminders about behavior in light of some ugliness in </w:t>
      </w:r>
      <w:proofErr w:type="gramStart"/>
      <w:r>
        <w:t>society.</w:t>
      </w:r>
      <w:proofErr w:type="gramEnd"/>
    </w:p>
    <w:p w:rsidR="004161C3" w:rsidRDefault="004161C3" w:rsidP="0057694E">
      <w:pPr>
        <w:pStyle w:val="ListParagraph"/>
        <w:numPr>
          <w:ilvl w:val="0"/>
          <w:numId w:val="5"/>
        </w:numPr>
      </w:pPr>
      <w:r>
        <w:t>A suggestion of a sustained media campaign led by students to support and promote good sportsmanship.</w:t>
      </w:r>
    </w:p>
    <w:p w:rsidR="004161C3" w:rsidRDefault="004161C3" w:rsidP="0057694E">
      <w:pPr>
        <w:pStyle w:val="ListParagraph"/>
        <w:numPr>
          <w:ilvl w:val="0"/>
          <w:numId w:val="5"/>
        </w:numPr>
      </w:pPr>
      <w:r>
        <w:t>How to educate students in “What is appropriate criticism on social media.”</w:t>
      </w:r>
    </w:p>
    <w:p w:rsidR="004161C3" w:rsidRDefault="004161C3" w:rsidP="0057694E">
      <w:pPr>
        <w:pStyle w:val="ListParagraph"/>
        <w:numPr>
          <w:ilvl w:val="0"/>
          <w:numId w:val="5"/>
        </w:numPr>
      </w:pPr>
      <w:r>
        <w:t>How to sustain the feeling of good will and sportsmanship, and appreciation for playing sports that occurred during the pandemic</w:t>
      </w:r>
      <w:r w:rsidR="00DD326F">
        <w:t>. How to maintain a good climate of sportsmanship.</w:t>
      </w:r>
    </w:p>
    <w:p w:rsidR="00DD326F" w:rsidRDefault="00DD326F" w:rsidP="0057694E">
      <w:pPr>
        <w:pStyle w:val="ListParagraph"/>
        <w:numPr>
          <w:ilvl w:val="0"/>
          <w:numId w:val="5"/>
        </w:numPr>
      </w:pPr>
      <w:r>
        <w:t>Ms. Miller-</w:t>
      </w:r>
      <w:proofErr w:type="spellStart"/>
      <w:r>
        <w:t>Odukwe</w:t>
      </w:r>
      <w:proofErr w:type="spellEnd"/>
      <w:r>
        <w:t xml:space="preserve"> acknowledged the work of Jon </w:t>
      </w:r>
      <w:proofErr w:type="spellStart"/>
      <w:r>
        <w:t>Winer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CRAL for their outstanding work in supporting sportsmanship and acceptance in their league.</w:t>
      </w:r>
    </w:p>
    <w:p w:rsidR="00314621" w:rsidRDefault="00314621" w:rsidP="00314621"/>
    <w:p w:rsidR="00314621" w:rsidRDefault="00314621" w:rsidP="00314621">
      <w:r>
        <w:t>IX NEXT MEET</w:t>
      </w:r>
      <w:r w:rsidR="00DD326F">
        <w:t>ING – will be in the fall of 2021. Information will go out this summer.</w:t>
      </w:r>
      <w:bookmarkStart w:id="0" w:name="_GoBack"/>
      <w:bookmarkEnd w:id="0"/>
    </w:p>
    <w:p w:rsidR="00314621" w:rsidRDefault="00314621" w:rsidP="00314621">
      <w:pPr>
        <w:pStyle w:val="ListParagraph"/>
        <w:ind w:left="792"/>
      </w:pPr>
    </w:p>
    <w:p w:rsidR="00314621" w:rsidRDefault="00314621" w:rsidP="00314621"/>
    <w:p w:rsidR="00B92E9F" w:rsidRDefault="00B92E9F"/>
    <w:sectPr w:rsidR="00B92E9F" w:rsidSect="00B92E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07A"/>
    <w:multiLevelType w:val="hybridMultilevel"/>
    <w:tmpl w:val="ED765FBE"/>
    <w:lvl w:ilvl="0" w:tplc="88BE43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6265"/>
    <w:multiLevelType w:val="hybridMultilevel"/>
    <w:tmpl w:val="74346356"/>
    <w:lvl w:ilvl="0" w:tplc="52E460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4326C"/>
    <w:multiLevelType w:val="hybridMultilevel"/>
    <w:tmpl w:val="C4F44A04"/>
    <w:lvl w:ilvl="0" w:tplc="B350A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B39A8"/>
    <w:multiLevelType w:val="hybridMultilevel"/>
    <w:tmpl w:val="47445840"/>
    <w:lvl w:ilvl="0" w:tplc="0AC46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C33DD6"/>
    <w:multiLevelType w:val="hybridMultilevel"/>
    <w:tmpl w:val="BBB0D68E"/>
    <w:lvl w:ilvl="0" w:tplc="F00A7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21"/>
    <w:rsid w:val="00314621"/>
    <w:rsid w:val="004161C3"/>
    <w:rsid w:val="00444421"/>
    <w:rsid w:val="0057694E"/>
    <w:rsid w:val="00AE51E7"/>
    <w:rsid w:val="00B21BA6"/>
    <w:rsid w:val="00B92E9F"/>
    <w:rsid w:val="00DA501A"/>
    <w:rsid w:val="00DD326F"/>
    <w:rsid w:val="00F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96F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2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4421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A501A"/>
    <w:pPr>
      <w:keepNext/>
      <w:autoSpaceDE w:val="0"/>
      <w:autoSpaceDN w:val="0"/>
      <w:adjustRightInd w:val="0"/>
      <w:ind w:right="-108"/>
      <w:outlineLvl w:val="1"/>
    </w:pPr>
    <w:rPr>
      <w:rFonts w:asciiTheme="majorHAnsi" w:hAnsiTheme="majorHAnsi" w:cs="Times New Roman"/>
      <w:b/>
      <w:color w:val="8DB3E2" w:themeColor="text2" w:themeTint="66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5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421"/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501A"/>
    <w:rPr>
      <w:rFonts w:asciiTheme="majorHAnsi" w:hAnsiTheme="majorHAnsi" w:cs="Times New Roman"/>
      <w:b/>
      <w:color w:val="8DB3E2" w:themeColor="text2" w:themeTint="66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51E7"/>
    <w:rPr>
      <w:rFonts w:asciiTheme="majorHAnsi" w:eastAsiaTheme="majorEastAsia" w:hAnsiTheme="majorHAnsi" w:cstheme="majorBidi"/>
      <w:b/>
      <w:bCs/>
      <w:sz w:val="18"/>
    </w:rPr>
  </w:style>
  <w:style w:type="paragraph" w:styleId="ListParagraph">
    <w:name w:val="List Paragraph"/>
    <w:basedOn w:val="Normal"/>
    <w:autoRedefine/>
    <w:uiPriority w:val="34"/>
    <w:qFormat/>
    <w:rsid w:val="00AE5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2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4421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A501A"/>
    <w:pPr>
      <w:keepNext/>
      <w:autoSpaceDE w:val="0"/>
      <w:autoSpaceDN w:val="0"/>
      <w:adjustRightInd w:val="0"/>
      <w:ind w:right="-108"/>
      <w:outlineLvl w:val="1"/>
    </w:pPr>
    <w:rPr>
      <w:rFonts w:asciiTheme="majorHAnsi" w:hAnsiTheme="majorHAnsi" w:cs="Times New Roman"/>
      <w:b/>
      <w:color w:val="8DB3E2" w:themeColor="text2" w:themeTint="66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5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421"/>
    <w:rPr>
      <w:rFonts w:ascii="Times New Roman" w:eastAsiaTheme="majorEastAsia" w:hAnsi="Times New Roman" w:cstheme="majorBidi"/>
      <w:b/>
      <w:bCs/>
      <w:color w:val="1F497D" w:themeColor="text2"/>
      <w:sz w:val="2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A501A"/>
    <w:rPr>
      <w:rFonts w:asciiTheme="majorHAnsi" w:hAnsiTheme="majorHAnsi" w:cs="Times New Roman"/>
      <w:b/>
      <w:color w:val="8DB3E2" w:themeColor="text2" w:themeTint="66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51E7"/>
    <w:rPr>
      <w:rFonts w:asciiTheme="majorHAnsi" w:eastAsiaTheme="majorEastAsia" w:hAnsiTheme="majorHAnsi" w:cstheme="majorBidi"/>
      <w:b/>
      <w:bCs/>
      <w:sz w:val="18"/>
    </w:rPr>
  </w:style>
  <w:style w:type="paragraph" w:styleId="ListParagraph">
    <w:name w:val="List Paragraph"/>
    <w:basedOn w:val="Normal"/>
    <w:autoRedefine/>
    <w:uiPriority w:val="34"/>
    <w:qFormat/>
    <w:rsid w:val="00AE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386</Words>
  <Characters>2201</Characters>
  <Application>Microsoft Macintosh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Velardi</dc:creator>
  <cp:keywords/>
  <dc:description/>
  <cp:lastModifiedBy>Joe Velardi</cp:lastModifiedBy>
  <cp:revision>1</cp:revision>
  <dcterms:created xsi:type="dcterms:W3CDTF">2021-05-05T13:24:00Z</dcterms:created>
  <dcterms:modified xsi:type="dcterms:W3CDTF">2021-05-05T15:16:00Z</dcterms:modified>
</cp:coreProperties>
</file>